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693" w:rsidRDefault="00DB5693">
      <w:r>
        <w:t>Ledesma &amp; Meyer Document link for Bid #22-03 Sewer Improvements at Yucca Valley High School</w:t>
      </w:r>
    </w:p>
    <w:p w:rsidR="00DB5693" w:rsidRDefault="00DB5693"/>
    <w:p w:rsidR="00DD5B00" w:rsidRDefault="00DB5693">
      <w:hyperlink r:id="rId4" w:history="1">
        <w:r w:rsidRPr="006C457B">
          <w:rPr>
            <w:rStyle w:val="Hyperlink"/>
          </w:rPr>
          <w:t>https://lmcci.syncedtool.com/shares/folder/HgRbgn271tc/</w:t>
        </w:r>
      </w:hyperlink>
    </w:p>
    <w:p w:rsidR="00DB5693" w:rsidRDefault="00DB5693">
      <w:bookmarkStart w:id="0" w:name="_GoBack"/>
      <w:bookmarkEnd w:id="0"/>
    </w:p>
    <w:sectPr w:rsidR="00DB56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93"/>
    <w:rsid w:val="00DB5693"/>
    <w:rsid w:val="00DD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5ABD3"/>
  <w15:chartTrackingRefBased/>
  <w15:docId w15:val="{16EF0D7B-053F-461A-9DF8-61A9FBDD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56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mcci.syncedtool.com/shares/folder/HgRbgn271t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Waters</dc:creator>
  <cp:keywords/>
  <dc:description/>
  <cp:lastModifiedBy>Marilyn Waters</cp:lastModifiedBy>
  <cp:revision>1</cp:revision>
  <dcterms:created xsi:type="dcterms:W3CDTF">2022-01-20T00:11:00Z</dcterms:created>
  <dcterms:modified xsi:type="dcterms:W3CDTF">2022-01-20T00:13:00Z</dcterms:modified>
</cp:coreProperties>
</file>